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7E1" w:rsidRDefault="00681537" w:rsidP="00F608A8">
      <w:pPr>
        <w:pStyle w:val="CourseTitle"/>
        <w:ind w:left="-567"/>
        <w:jc w:val="left"/>
      </w:pPr>
      <w:r>
        <w:rPr>
          <w:noProof/>
        </w:rPr>
        <w:drawing>
          <wp:inline distT="0" distB="0" distL="0" distR="0">
            <wp:extent cx="2628900" cy="933450"/>
            <wp:effectExtent l="0" t="0" r="0" b="0"/>
            <wp:docPr id="5" name="Picture 1" descr="bioinformatic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informatic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933450"/>
                    </a:xfrm>
                    <a:prstGeom prst="rect">
                      <a:avLst/>
                    </a:prstGeom>
                    <a:noFill/>
                    <a:ln>
                      <a:noFill/>
                    </a:ln>
                  </pic:spPr>
                </pic:pic>
              </a:graphicData>
            </a:graphic>
          </wp:inline>
        </w:drawing>
      </w:r>
    </w:p>
    <w:p w:rsidR="00AB17E1" w:rsidRDefault="00AB17E1">
      <w:pPr>
        <w:pStyle w:val="Heading1"/>
        <w:rPr>
          <w:sz w:val="44"/>
        </w:rPr>
      </w:pPr>
    </w:p>
    <w:p w:rsidR="00AB17E1" w:rsidRDefault="00AB17E1">
      <w:pPr>
        <w:pStyle w:val="Heading1"/>
        <w:rPr>
          <w:sz w:val="44"/>
        </w:rPr>
      </w:pPr>
    </w:p>
    <w:p w:rsidR="00AB17E1" w:rsidRDefault="00AB17E1">
      <w:pPr>
        <w:pStyle w:val="Heading1"/>
        <w:jc w:val="center"/>
        <w:rPr>
          <w:sz w:val="44"/>
        </w:rPr>
      </w:pPr>
    </w:p>
    <w:p w:rsidR="000925CC" w:rsidRPr="000925CC" w:rsidRDefault="000925CC" w:rsidP="000925CC"/>
    <w:p w:rsidR="00AB17E1" w:rsidRDefault="00AB17E1">
      <w:pPr>
        <w:pStyle w:val="Heading1"/>
        <w:jc w:val="center"/>
        <w:rPr>
          <w:sz w:val="44"/>
        </w:rPr>
      </w:pPr>
    </w:p>
    <w:p w:rsidR="00AB17E1" w:rsidRDefault="00AB17E1"/>
    <w:p w:rsidR="00AB17E1" w:rsidRDefault="00AB17E1"/>
    <w:p w:rsidR="00AB17E1" w:rsidRDefault="00AB17E1"/>
    <w:p w:rsidR="00AB17E1" w:rsidRDefault="00AB17E1"/>
    <w:p w:rsidR="00AB17E1" w:rsidRDefault="00AB17E1"/>
    <w:p w:rsidR="00AB17E1" w:rsidRDefault="00AB17E1"/>
    <w:p w:rsidR="00933FC6" w:rsidRDefault="00746D83" w:rsidP="00F608A8">
      <w:pPr>
        <w:pStyle w:val="CourseTitle"/>
      </w:pPr>
      <w:r>
        <w:t>Final Exercise</w:t>
      </w:r>
      <w:r w:rsidR="00933FC6">
        <w:t>:</w:t>
      </w:r>
    </w:p>
    <w:p w:rsidR="001C09EE" w:rsidRDefault="0022228D" w:rsidP="001C09EE">
      <w:pPr>
        <w:pStyle w:val="CourseTitle"/>
      </w:pPr>
      <w:r>
        <w:t>R</w:t>
      </w:r>
      <w:r w:rsidR="007D14F2">
        <w:t xml:space="preserve"> Notebooks</w:t>
      </w:r>
    </w:p>
    <w:p w:rsidR="0022228D" w:rsidRPr="0022228D" w:rsidRDefault="0022228D" w:rsidP="0022228D">
      <w:pPr>
        <w:pStyle w:val="Coursesubscript"/>
        <w:jc w:val="both"/>
      </w:pPr>
    </w:p>
    <w:p w:rsidR="00933FC6" w:rsidRPr="00933FC6" w:rsidRDefault="00933FC6" w:rsidP="00933FC6">
      <w:pPr>
        <w:pStyle w:val="Coursesubscript"/>
      </w:pPr>
    </w:p>
    <w:p w:rsidR="00AB17E1" w:rsidRDefault="00AB17E1">
      <w:pPr>
        <w:pStyle w:val="Coursesubscript"/>
      </w:pPr>
    </w:p>
    <w:p w:rsidR="00AB17E1" w:rsidRDefault="00AB17E1">
      <w:pPr>
        <w:pStyle w:val="Coursesubscript"/>
      </w:pPr>
    </w:p>
    <w:p w:rsidR="00AB17E1" w:rsidRDefault="00AB17E1">
      <w:pPr>
        <w:pStyle w:val="Coursesubscript"/>
      </w:pPr>
    </w:p>
    <w:p w:rsidR="00AB17E1" w:rsidRDefault="00AB17E1">
      <w:pPr>
        <w:pStyle w:val="Heading1"/>
      </w:pPr>
    </w:p>
    <w:p w:rsidR="00AB17E1" w:rsidRDefault="00AB17E1"/>
    <w:p w:rsidR="00AB17E1" w:rsidRDefault="00AB17E1"/>
    <w:p w:rsidR="00AB17E1" w:rsidRDefault="00AB17E1"/>
    <w:p w:rsidR="00F608A8" w:rsidRDefault="00F608A8" w:rsidP="00F608A8">
      <w:pPr>
        <w:pStyle w:val="Heading1"/>
        <w:rPr>
          <w:i/>
          <w:noProof/>
          <w:sz w:val="28"/>
        </w:rPr>
      </w:pPr>
    </w:p>
    <w:p w:rsidR="001C09EE" w:rsidRDefault="001C09EE" w:rsidP="001C09EE"/>
    <w:p w:rsidR="007D14F2" w:rsidRPr="001C09EE" w:rsidRDefault="007D14F2" w:rsidP="001C09EE"/>
    <w:p w:rsidR="00AB17E1" w:rsidRDefault="00AB17E1">
      <w:pPr>
        <w:pStyle w:val="Coursesubscript"/>
      </w:pPr>
    </w:p>
    <w:p w:rsidR="0022228D" w:rsidRPr="0022228D" w:rsidRDefault="0022228D" w:rsidP="0022228D">
      <w:pPr>
        <w:pStyle w:val="Heading1"/>
      </w:pPr>
    </w:p>
    <w:p w:rsidR="00AB17E1" w:rsidRDefault="00F1250F">
      <w:pPr>
        <w:pStyle w:val="Coursesubscript"/>
      </w:pPr>
      <w:r>
        <w:t xml:space="preserve">Version </w:t>
      </w:r>
      <w:r w:rsidR="009E0B82">
        <w:t>2020-</w:t>
      </w:r>
      <w:r w:rsidR="00E67544">
        <w:t>11</w:t>
      </w:r>
      <w:r w:rsidR="00317099">
        <w:t>-02</w:t>
      </w:r>
    </w:p>
    <w:p w:rsidR="00AB17E1" w:rsidRDefault="00AB17E1">
      <w:pPr>
        <w:pStyle w:val="Heading1"/>
      </w:pPr>
    </w:p>
    <w:p w:rsidR="00AB17E1" w:rsidRDefault="00AB17E1">
      <w:pPr>
        <w:sectPr w:rsidR="00AB17E1" w:rsidSect="007A52EF">
          <w:headerReference w:type="even" r:id="rId9"/>
          <w:headerReference w:type="default" r:id="rId10"/>
          <w:pgSz w:w="11909" w:h="16834" w:code="9"/>
          <w:pgMar w:top="1077" w:right="1077" w:bottom="1021" w:left="1134" w:header="720" w:footer="720" w:gutter="0"/>
          <w:cols w:space="720"/>
          <w:titlePg/>
        </w:sectPr>
      </w:pPr>
    </w:p>
    <w:p w:rsidR="00B54177" w:rsidRDefault="00B54177" w:rsidP="00B54177">
      <w:pPr>
        <w:pStyle w:val="Heading1"/>
      </w:pPr>
      <w:r>
        <w:lastRenderedPageBreak/>
        <w:t>Licence</w:t>
      </w:r>
    </w:p>
    <w:p w:rsidR="00B54177" w:rsidRDefault="007D14F2" w:rsidP="00B54177">
      <w:r>
        <w:t>This manual is © 20</w:t>
      </w:r>
      <w:r w:rsidR="00777DC0">
        <w:t>20</w:t>
      </w:r>
      <w:r w:rsidR="00B54177">
        <w:t>, Simon Andrews.</w:t>
      </w:r>
    </w:p>
    <w:p w:rsidR="00B54177" w:rsidRDefault="00B54177" w:rsidP="00B54177"/>
    <w:p w:rsidR="00B54177" w:rsidRDefault="00B54177" w:rsidP="00B54177">
      <w:r>
        <w:t>This manual is distributed under the creative commons Attribution-Non-Commercial-Share Alike 2.0 licence.  This means that you are free:</w:t>
      </w:r>
    </w:p>
    <w:p w:rsidR="00B54177" w:rsidRDefault="00B54177" w:rsidP="00B54177"/>
    <w:p w:rsidR="00B54177" w:rsidRDefault="00B54177" w:rsidP="00C254F8">
      <w:pPr>
        <w:numPr>
          <w:ilvl w:val="0"/>
          <w:numId w:val="1"/>
        </w:numPr>
      </w:pPr>
      <w:r>
        <w:t>to copy, distribute, display, and perform the work</w:t>
      </w:r>
    </w:p>
    <w:p w:rsidR="00B54177" w:rsidRDefault="00B54177" w:rsidP="00B54177">
      <w:pPr>
        <w:ind w:left="360"/>
      </w:pPr>
    </w:p>
    <w:p w:rsidR="00B54177" w:rsidRDefault="00B54177" w:rsidP="00B54177">
      <w:pPr>
        <w:numPr>
          <w:ilvl w:val="0"/>
          <w:numId w:val="1"/>
        </w:numPr>
      </w:pPr>
      <w:r>
        <w:t>to make derivative works</w:t>
      </w:r>
    </w:p>
    <w:p w:rsidR="00B54177" w:rsidRDefault="00B54177" w:rsidP="00B54177"/>
    <w:p w:rsidR="00B54177" w:rsidRDefault="00B54177" w:rsidP="00B54177">
      <w:r>
        <w:t>Under the following conditions:</w:t>
      </w:r>
    </w:p>
    <w:p w:rsidR="00B54177" w:rsidRDefault="00B54177" w:rsidP="00B54177"/>
    <w:p w:rsidR="00B54177" w:rsidRDefault="00B54177" w:rsidP="00C254F8">
      <w:pPr>
        <w:numPr>
          <w:ilvl w:val="0"/>
          <w:numId w:val="2"/>
        </w:numPr>
      </w:pPr>
      <w:r>
        <w:t>Attribution. You must give the original author credit.</w:t>
      </w:r>
    </w:p>
    <w:p w:rsidR="00B54177" w:rsidRDefault="00B54177" w:rsidP="00B54177"/>
    <w:p w:rsidR="00B54177" w:rsidRDefault="00B54177" w:rsidP="00C254F8">
      <w:pPr>
        <w:numPr>
          <w:ilvl w:val="0"/>
          <w:numId w:val="2"/>
        </w:numPr>
      </w:pPr>
      <w:r>
        <w:t>Non-Commercial. You may not use this work for commercial purposes.</w:t>
      </w:r>
    </w:p>
    <w:p w:rsidR="00B54177" w:rsidRDefault="00B54177" w:rsidP="00B54177"/>
    <w:p w:rsidR="00B54177" w:rsidRDefault="00B54177" w:rsidP="00C254F8">
      <w:pPr>
        <w:numPr>
          <w:ilvl w:val="0"/>
          <w:numId w:val="2"/>
        </w:numPr>
      </w:pPr>
      <w:r>
        <w:t>Share Alike. If you alter, transform, or build upon this work, you may distribute the resulting work only under a licence identical to this one.</w:t>
      </w:r>
    </w:p>
    <w:p w:rsidR="00B54177" w:rsidRDefault="00B54177" w:rsidP="00B54177"/>
    <w:p w:rsidR="00B54177" w:rsidRDefault="00B54177" w:rsidP="00B54177">
      <w:r>
        <w:t>Please note that:</w:t>
      </w:r>
    </w:p>
    <w:p w:rsidR="00B54177" w:rsidRDefault="00B54177" w:rsidP="00B54177"/>
    <w:p w:rsidR="00B54177" w:rsidRDefault="00B54177" w:rsidP="00C254F8">
      <w:pPr>
        <w:numPr>
          <w:ilvl w:val="0"/>
          <w:numId w:val="3"/>
        </w:numPr>
      </w:pPr>
      <w:r>
        <w:t>For any reuse or distribution, you must make clear to others the licence terms of this work.</w:t>
      </w:r>
    </w:p>
    <w:p w:rsidR="00B54177" w:rsidRDefault="00B54177" w:rsidP="00C254F8">
      <w:pPr>
        <w:numPr>
          <w:ilvl w:val="0"/>
          <w:numId w:val="3"/>
        </w:numPr>
      </w:pPr>
      <w:r>
        <w:t>Any of these conditions can be waived if you get permission from the copyright holder.</w:t>
      </w:r>
    </w:p>
    <w:p w:rsidR="00B54177" w:rsidRDefault="00B54177" w:rsidP="00C254F8">
      <w:pPr>
        <w:numPr>
          <w:ilvl w:val="0"/>
          <w:numId w:val="3"/>
        </w:numPr>
      </w:pPr>
      <w:r>
        <w:t>Nothing in this license impairs or restricts the author's moral rights.</w:t>
      </w:r>
    </w:p>
    <w:p w:rsidR="00B54177" w:rsidRDefault="00B54177" w:rsidP="00B54177"/>
    <w:p w:rsidR="00B54177" w:rsidRDefault="00B54177" w:rsidP="00B54177">
      <w:r>
        <w:t xml:space="preserve">Full details of this licence can be found at </w:t>
      </w:r>
    </w:p>
    <w:p w:rsidR="00B54177" w:rsidRDefault="00B54177" w:rsidP="00B54177">
      <w:hyperlink r:id="rId11" w:history="1">
        <w:r>
          <w:rPr>
            <w:rStyle w:val="Hyperlink"/>
          </w:rPr>
          <w:t>http://creativecommons.org/licenses/by-nc-sa/2.0/uk/legalcode</w:t>
        </w:r>
      </w:hyperlink>
    </w:p>
    <w:p w:rsidR="00FC2F49" w:rsidRDefault="00746D83" w:rsidP="00C20779">
      <w:pPr>
        <w:pStyle w:val="Heading2"/>
      </w:pPr>
      <w:r>
        <w:br w:type="page"/>
      </w:r>
      <w:r>
        <w:lastRenderedPageBreak/>
        <w:t>Setting up a git repository</w:t>
      </w:r>
    </w:p>
    <w:p w:rsidR="00746D83" w:rsidRDefault="00746D83" w:rsidP="00746D83">
      <w:r>
        <w:t xml:space="preserve">Create a new git repository for this work on github.  Initialise the repository with a </w:t>
      </w:r>
      <w:r w:rsidRPr="0068243F">
        <w:rPr>
          <w:rStyle w:val="CodingChar"/>
        </w:rPr>
        <w:t>README.md</w:t>
      </w:r>
      <w:r>
        <w:t xml:space="preserve"> file and add some text in there to explain what the repository is.</w:t>
      </w:r>
    </w:p>
    <w:p w:rsidR="00746D83" w:rsidRDefault="00746D83" w:rsidP="00746D83"/>
    <w:p w:rsidR="00746D83" w:rsidRDefault="00746D83" w:rsidP="00746D83">
      <w:r>
        <w:t xml:space="preserve">Check out the repository to your machine.  Copy the </w:t>
      </w:r>
      <w:r w:rsidRPr="0068243F">
        <w:rPr>
          <w:rStyle w:val="CodingChar"/>
        </w:rPr>
        <w:t>rnaseq_counts.txt</w:t>
      </w:r>
      <w:r>
        <w:t xml:space="preserve"> file from the Notebook data folder and check it in to the repository.</w:t>
      </w:r>
    </w:p>
    <w:p w:rsidR="00746D83" w:rsidRDefault="00746D83" w:rsidP="00746D83"/>
    <w:p w:rsidR="00746D83" w:rsidRDefault="00746D83" w:rsidP="00746D83">
      <w:r>
        <w:t xml:space="preserve">Create an R Notebook called </w:t>
      </w:r>
      <w:r w:rsidRPr="0068243F">
        <w:rPr>
          <w:rStyle w:val="CodingChar"/>
        </w:rPr>
        <w:t>rna_seq_analysis.Rmd</w:t>
      </w:r>
      <w:r>
        <w:t xml:space="preserve"> and check that into git.</w:t>
      </w:r>
    </w:p>
    <w:p w:rsidR="006616D8" w:rsidRDefault="006616D8" w:rsidP="00B8340D">
      <w:pPr>
        <w:rPr>
          <w:lang w:val="en-US"/>
        </w:rPr>
      </w:pPr>
    </w:p>
    <w:p w:rsidR="00746D83" w:rsidRDefault="00746D83" w:rsidP="00B8340D">
      <w:pPr>
        <w:rPr>
          <w:lang w:val="en-US"/>
        </w:rPr>
      </w:pPr>
      <w:r>
        <w:rPr>
          <w:lang w:val="en-US"/>
        </w:rPr>
        <w:t>For each step below check your changes into git with a suitable commit message after each change.</w:t>
      </w:r>
    </w:p>
    <w:p w:rsidR="00746D83" w:rsidRDefault="00746D83" w:rsidP="00B8340D">
      <w:pPr>
        <w:rPr>
          <w:lang w:val="en-US"/>
        </w:rPr>
      </w:pPr>
    </w:p>
    <w:p w:rsidR="00746D83" w:rsidRDefault="00746D83" w:rsidP="00B8340D">
      <w:pPr>
        <w:rPr>
          <w:lang w:val="en-US"/>
        </w:rPr>
      </w:pPr>
    </w:p>
    <w:p w:rsidR="00746D83" w:rsidRDefault="00746D83" w:rsidP="00746D83">
      <w:pPr>
        <w:pStyle w:val="Heading2"/>
        <w:rPr>
          <w:lang w:val="en-US"/>
        </w:rPr>
      </w:pPr>
      <w:r>
        <w:rPr>
          <w:lang w:val="en-US"/>
        </w:rPr>
        <w:t>Data Preparation</w:t>
      </w:r>
    </w:p>
    <w:p w:rsidR="00746D83" w:rsidRPr="00746D83" w:rsidRDefault="00746D83" w:rsidP="00746D83">
      <w:pPr>
        <w:rPr>
          <w:lang w:val="en-US"/>
        </w:rPr>
      </w:pPr>
      <w:r>
        <w:rPr>
          <w:lang w:val="en-US"/>
        </w:rPr>
        <w:t>This data is raw counts for all mouse genes (called Probes in the dataset) for 10 samples belonging to two groups (</w:t>
      </w:r>
      <w:r w:rsidRPr="0068243F">
        <w:rPr>
          <w:rStyle w:val="CodingChar"/>
        </w:rPr>
        <w:t>Ish</w:t>
      </w:r>
      <w:r>
        <w:rPr>
          <w:lang w:val="en-US"/>
        </w:rPr>
        <w:t xml:space="preserve"> and </w:t>
      </w:r>
      <w:r w:rsidRPr="0068243F">
        <w:rPr>
          <w:rStyle w:val="CodingChar"/>
        </w:rPr>
        <w:t>T47D</w:t>
      </w:r>
      <w:r w:rsidR="0068243F">
        <w:rPr>
          <w:lang w:val="en-US"/>
        </w:rPr>
        <w:t>)</w:t>
      </w:r>
    </w:p>
    <w:p w:rsidR="00746D83" w:rsidRDefault="00746D83" w:rsidP="00B8340D">
      <w:pPr>
        <w:rPr>
          <w:lang w:val="en-US" w:eastAsia="en-US"/>
        </w:rPr>
      </w:pPr>
    </w:p>
    <w:p w:rsidR="00746D83" w:rsidRDefault="00746D83" w:rsidP="00B8340D">
      <w:pPr>
        <w:rPr>
          <w:lang w:val="en-US" w:eastAsia="en-US"/>
        </w:rPr>
      </w:pPr>
      <w:r>
        <w:rPr>
          <w:lang w:val="en-US" w:eastAsia="en-US"/>
        </w:rPr>
        <w:t>Read in the tab delimited data into a variable.  Fix any import problems.</w:t>
      </w:r>
    </w:p>
    <w:p w:rsidR="00746D83" w:rsidRDefault="00746D83" w:rsidP="00B8340D">
      <w:pPr>
        <w:rPr>
          <w:lang w:val="en-US" w:eastAsia="en-US"/>
        </w:rPr>
      </w:pPr>
    </w:p>
    <w:p w:rsidR="00746D83" w:rsidRDefault="00746D83" w:rsidP="00B8340D">
      <w:pPr>
        <w:rPr>
          <w:lang w:val="en-US" w:eastAsia="en-US"/>
        </w:rPr>
      </w:pPr>
      <w:r>
        <w:rPr>
          <w:lang w:val="en-US" w:eastAsia="en-US"/>
        </w:rPr>
        <w:t>S</w:t>
      </w:r>
      <w:r w:rsidR="0068243F">
        <w:rPr>
          <w:lang w:val="en-US" w:eastAsia="en-US"/>
        </w:rPr>
        <w:t>plit</w:t>
      </w:r>
      <w:r>
        <w:rPr>
          <w:lang w:val="en-US" w:eastAsia="en-US"/>
        </w:rPr>
        <w:t xml:space="preserve"> the gene annotations and counts (plus </w:t>
      </w:r>
      <w:r w:rsidRPr="0068243F">
        <w:rPr>
          <w:rStyle w:val="CodingChar"/>
        </w:rPr>
        <w:t>Probe</w:t>
      </w:r>
      <w:r>
        <w:rPr>
          <w:lang w:val="en-US" w:eastAsia="en-US"/>
        </w:rPr>
        <w:t xml:space="preserve"> name) into separate tibbles.</w:t>
      </w:r>
    </w:p>
    <w:p w:rsidR="00746D83" w:rsidRDefault="00746D83" w:rsidP="00B8340D">
      <w:pPr>
        <w:rPr>
          <w:lang w:val="en-US" w:eastAsia="en-US"/>
        </w:rPr>
      </w:pPr>
    </w:p>
    <w:p w:rsidR="00746D83" w:rsidRDefault="00746D83" w:rsidP="00B8340D">
      <w:pPr>
        <w:rPr>
          <w:lang w:val="en-US" w:eastAsia="en-US"/>
        </w:rPr>
      </w:pPr>
      <w:r>
        <w:rPr>
          <w:lang w:val="en-US" w:eastAsia="en-US"/>
        </w:rPr>
        <w:t xml:space="preserve">Restructure the count data into tidy format using </w:t>
      </w:r>
      <w:r w:rsidRPr="0068243F">
        <w:rPr>
          <w:rStyle w:val="CodingChar"/>
        </w:rPr>
        <w:t>pivot_longer</w:t>
      </w:r>
      <w:r>
        <w:rPr>
          <w:lang w:val="en-US" w:eastAsia="en-US"/>
        </w:rPr>
        <w:t xml:space="preserve"> and </w:t>
      </w:r>
      <w:r w:rsidR="0068243F" w:rsidRPr="0068243F">
        <w:rPr>
          <w:rStyle w:val="CodingChar"/>
        </w:rPr>
        <w:t>separate</w:t>
      </w:r>
      <w:r>
        <w:rPr>
          <w:lang w:val="en-US" w:eastAsia="en-US"/>
        </w:rPr>
        <w:t xml:space="preserve"> the original sample name into </w:t>
      </w:r>
      <w:r w:rsidRPr="0068243F">
        <w:rPr>
          <w:rStyle w:val="CodingChar"/>
        </w:rPr>
        <w:t>condition</w:t>
      </w:r>
      <w:r>
        <w:rPr>
          <w:lang w:val="en-US" w:eastAsia="en-US"/>
        </w:rPr>
        <w:t xml:space="preserve"> and </w:t>
      </w:r>
      <w:r w:rsidRPr="0068243F">
        <w:rPr>
          <w:rStyle w:val="CodingChar"/>
        </w:rPr>
        <w:t>replicate</w:t>
      </w:r>
      <w:r>
        <w:rPr>
          <w:lang w:val="en-US" w:eastAsia="en-US"/>
        </w:rPr>
        <w:t xml:space="preserve">, but retain the original sample </w:t>
      </w:r>
      <w:r w:rsidR="0068243F">
        <w:rPr>
          <w:lang w:val="en-US" w:eastAsia="en-US"/>
        </w:rPr>
        <w:t xml:space="preserve">name </w:t>
      </w:r>
      <w:r>
        <w:rPr>
          <w:lang w:val="en-US" w:eastAsia="en-US"/>
        </w:rPr>
        <w:t>column too.</w:t>
      </w:r>
    </w:p>
    <w:p w:rsidR="00746D83" w:rsidRDefault="00746D83" w:rsidP="00B8340D">
      <w:pPr>
        <w:rPr>
          <w:lang w:val="en-US" w:eastAsia="en-US"/>
        </w:rPr>
      </w:pPr>
    </w:p>
    <w:p w:rsidR="00746D83" w:rsidRDefault="00746D83" w:rsidP="00B8340D">
      <w:pPr>
        <w:rPr>
          <w:lang w:val="en-US" w:eastAsia="en-US"/>
        </w:rPr>
      </w:pPr>
      <w:r>
        <w:rPr>
          <w:lang w:val="en-US" w:eastAsia="en-US"/>
        </w:rPr>
        <w:t>Remove any Probes from the data where their count in all samples is zero</w:t>
      </w:r>
    </w:p>
    <w:p w:rsidR="00746D83" w:rsidRDefault="00746D83" w:rsidP="00B8340D">
      <w:pPr>
        <w:rPr>
          <w:lang w:val="en-US" w:eastAsia="en-US"/>
        </w:rPr>
      </w:pPr>
    </w:p>
    <w:p w:rsidR="00746D83" w:rsidRDefault="00746D83" w:rsidP="00746D83">
      <w:pPr>
        <w:pStyle w:val="Heading2"/>
        <w:rPr>
          <w:lang w:val="en-US" w:eastAsia="en-US"/>
        </w:rPr>
      </w:pPr>
      <w:r>
        <w:rPr>
          <w:lang w:val="en-US" w:eastAsia="en-US"/>
        </w:rPr>
        <w:t>Data Normalisation and Summarisation</w:t>
      </w:r>
    </w:p>
    <w:p w:rsidR="00746D83" w:rsidRDefault="00746D83" w:rsidP="00746D83">
      <w:pPr>
        <w:rPr>
          <w:lang w:val="en-US" w:eastAsia="en-US"/>
        </w:rPr>
      </w:pPr>
      <w:r>
        <w:rPr>
          <w:lang w:val="en-US" w:eastAsia="en-US"/>
        </w:rPr>
        <w:t xml:space="preserve">Normalise the raw counts within each sample to be </w:t>
      </w:r>
      <w:r w:rsidRPr="0068243F">
        <w:rPr>
          <w:rStyle w:val="CodingChar"/>
        </w:rPr>
        <w:t>log2</w:t>
      </w:r>
      <w:r>
        <w:rPr>
          <w:lang w:val="en-US" w:eastAsia="en-US"/>
        </w:rPr>
        <w:t xml:space="preserve"> counts per million counts (in that sample).  Since you’ll have some zero values still you need to add one to all counts before doing this.</w:t>
      </w:r>
    </w:p>
    <w:p w:rsidR="00746D83" w:rsidRDefault="00746D83" w:rsidP="00746D83">
      <w:pPr>
        <w:rPr>
          <w:lang w:val="en-US" w:eastAsia="en-US"/>
        </w:rPr>
      </w:pPr>
    </w:p>
    <w:p w:rsidR="00746D83" w:rsidRDefault="00746D83" w:rsidP="00746D83">
      <w:pPr>
        <w:rPr>
          <w:lang w:val="en-US" w:eastAsia="en-US"/>
        </w:rPr>
      </w:pPr>
      <w:r>
        <w:rPr>
          <w:lang w:val="en-US" w:eastAsia="en-US"/>
        </w:rPr>
        <w:t>Plot out a violin plot of this new log2rpm value for all samples to check that they</w:t>
      </w:r>
      <w:r w:rsidR="0068243F">
        <w:rPr>
          <w:lang w:val="en-US" w:eastAsia="en-US"/>
        </w:rPr>
        <w:t xml:space="preserve"> appear to be correctly normalis</w:t>
      </w:r>
      <w:r>
        <w:rPr>
          <w:lang w:val="en-US" w:eastAsia="en-US"/>
        </w:rPr>
        <w:t>ed.  Colour this by condition.</w:t>
      </w:r>
    </w:p>
    <w:p w:rsidR="00746D83" w:rsidRDefault="00746D83" w:rsidP="00746D83">
      <w:pPr>
        <w:rPr>
          <w:lang w:val="en-US" w:eastAsia="en-US"/>
        </w:rPr>
      </w:pPr>
    </w:p>
    <w:p w:rsidR="00746D83" w:rsidRDefault="00746D83" w:rsidP="00746D83">
      <w:pPr>
        <w:rPr>
          <w:lang w:val="en-US" w:eastAsia="en-US"/>
        </w:rPr>
      </w:pPr>
      <w:r>
        <w:rPr>
          <w:lang w:val="en-US" w:eastAsia="en-US"/>
        </w:rPr>
        <w:t xml:space="preserve">From the log2rpm values calculate the mean value of the replicates per condition for each Probe to get a single value per Probe for </w:t>
      </w:r>
      <w:r w:rsidRPr="0068243F">
        <w:rPr>
          <w:rStyle w:val="CodingChar"/>
        </w:rPr>
        <w:t>Ish</w:t>
      </w:r>
      <w:r>
        <w:rPr>
          <w:lang w:val="en-US" w:eastAsia="en-US"/>
        </w:rPr>
        <w:t xml:space="preserve"> and </w:t>
      </w:r>
      <w:r w:rsidRPr="0068243F">
        <w:rPr>
          <w:rStyle w:val="CodingChar"/>
        </w:rPr>
        <w:t>T47D</w:t>
      </w:r>
      <w:r>
        <w:rPr>
          <w:lang w:val="en-US" w:eastAsia="en-US"/>
        </w:rPr>
        <w:t xml:space="preserve">.  Restructure the data so that </w:t>
      </w:r>
      <w:r w:rsidRPr="0068243F">
        <w:rPr>
          <w:rStyle w:val="CodingChar"/>
        </w:rPr>
        <w:t>Ish</w:t>
      </w:r>
      <w:r>
        <w:rPr>
          <w:lang w:val="en-US" w:eastAsia="en-US"/>
        </w:rPr>
        <w:t xml:space="preserve"> and </w:t>
      </w:r>
      <w:r w:rsidRPr="0068243F">
        <w:rPr>
          <w:rStyle w:val="CodingChar"/>
        </w:rPr>
        <w:t>T47D</w:t>
      </w:r>
      <w:r>
        <w:rPr>
          <w:lang w:val="en-US" w:eastAsia="en-US"/>
        </w:rPr>
        <w:t xml:space="preserve"> appear in separate columns.</w:t>
      </w:r>
    </w:p>
    <w:p w:rsidR="00746D83" w:rsidRDefault="00746D83" w:rsidP="00746D83">
      <w:pPr>
        <w:rPr>
          <w:lang w:val="en-US" w:eastAsia="en-US"/>
        </w:rPr>
      </w:pPr>
    </w:p>
    <w:p w:rsidR="00746D83" w:rsidRDefault="00746D83" w:rsidP="00746D83">
      <w:pPr>
        <w:pStyle w:val="Heading2"/>
        <w:rPr>
          <w:lang w:val="en-US" w:eastAsia="en-US"/>
        </w:rPr>
      </w:pPr>
      <w:r>
        <w:rPr>
          <w:lang w:val="en-US" w:eastAsia="en-US"/>
        </w:rPr>
        <w:t>Plotting and analysis</w:t>
      </w:r>
    </w:p>
    <w:p w:rsidR="00746D83" w:rsidRDefault="00746D83" w:rsidP="00746D83">
      <w:pPr>
        <w:rPr>
          <w:lang w:val="en-US" w:eastAsia="en-US"/>
        </w:rPr>
      </w:pPr>
      <w:r>
        <w:rPr>
          <w:lang w:val="en-US" w:eastAsia="en-US"/>
        </w:rPr>
        <w:t xml:space="preserve">Plot a scatterplot of all of the genes with </w:t>
      </w:r>
      <w:r w:rsidRPr="0068243F">
        <w:rPr>
          <w:rStyle w:val="CodingChar"/>
        </w:rPr>
        <w:t>Ish</w:t>
      </w:r>
      <w:r>
        <w:rPr>
          <w:lang w:val="en-US" w:eastAsia="en-US"/>
        </w:rPr>
        <w:t xml:space="preserve"> on the x-axis and </w:t>
      </w:r>
      <w:r w:rsidRPr="0068243F">
        <w:rPr>
          <w:rStyle w:val="CodingChar"/>
        </w:rPr>
        <w:t>T47D</w:t>
      </w:r>
      <w:r>
        <w:rPr>
          <w:lang w:val="en-US" w:eastAsia="en-US"/>
        </w:rPr>
        <w:t xml:space="preserve"> on the y-axis.  Make sure the plot is</w:t>
      </w:r>
      <w:r w:rsidR="0068243F">
        <w:rPr>
          <w:lang w:val="en-US" w:eastAsia="en-US"/>
        </w:rPr>
        <w:t xml:space="preserve"> (roughly)</w:t>
      </w:r>
      <w:r>
        <w:rPr>
          <w:lang w:val="en-US" w:eastAsia="en-US"/>
        </w:rPr>
        <w:t xml:space="preserve"> square.</w:t>
      </w:r>
    </w:p>
    <w:p w:rsidR="00746D83" w:rsidRDefault="00746D83" w:rsidP="00746D83">
      <w:pPr>
        <w:rPr>
          <w:lang w:val="en-US" w:eastAsia="en-US"/>
        </w:rPr>
      </w:pPr>
    </w:p>
    <w:p w:rsidR="00746D83" w:rsidRDefault="003E02EB" w:rsidP="00746D83">
      <w:pPr>
        <w:rPr>
          <w:lang w:val="en-US" w:eastAsia="en-US"/>
        </w:rPr>
      </w:pPr>
      <w:r>
        <w:rPr>
          <w:lang w:val="en-US" w:eastAsia="en-US"/>
        </w:rPr>
        <w:t>Calculate a list of the 50 genes with the highest absolute difference between the two conditions and print this table.</w:t>
      </w:r>
    </w:p>
    <w:p w:rsidR="003E02EB" w:rsidRDefault="003E02EB" w:rsidP="00746D83">
      <w:pPr>
        <w:rPr>
          <w:lang w:val="en-US" w:eastAsia="en-US"/>
        </w:rPr>
      </w:pPr>
    </w:p>
    <w:p w:rsidR="00317099" w:rsidRDefault="003E02EB" w:rsidP="00746D83">
      <w:pPr>
        <w:rPr>
          <w:lang w:val="en-US" w:eastAsia="en-US"/>
        </w:rPr>
      </w:pPr>
      <w:r>
        <w:rPr>
          <w:lang w:val="en-US" w:eastAsia="en-US"/>
        </w:rPr>
        <w:lastRenderedPageBreak/>
        <w:t xml:space="preserve">One gene family which changes a lot is the GAGE family.  </w:t>
      </w:r>
      <w:r w:rsidR="00317099">
        <w:rPr>
          <w:lang w:val="en-US" w:eastAsia="en-US"/>
        </w:rPr>
        <w:t xml:space="preserve">Pull the expression values for these genes out from the dataset and annotate them with the chromosome they </w:t>
      </w:r>
      <w:r w:rsidR="0068243F">
        <w:rPr>
          <w:lang w:val="en-US" w:eastAsia="en-US"/>
        </w:rPr>
        <w:t>came</w:t>
      </w:r>
      <w:bookmarkStart w:id="0" w:name="_GoBack"/>
      <w:bookmarkEnd w:id="0"/>
      <w:r w:rsidR="00317099">
        <w:rPr>
          <w:lang w:val="en-US" w:eastAsia="en-US"/>
        </w:rPr>
        <w:t xml:space="preserve"> from (you’ll need to join back to the annotation data you separated earlier).</w:t>
      </w:r>
    </w:p>
    <w:p w:rsidR="00317099" w:rsidRDefault="00317099" w:rsidP="00746D83">
      <w:pPr>
        <w:rPr>
          <w:lang w:val="en-US" w:eastAsia="en-US"/>
        </w:rPr>
      </w:pPr>
    </w:p>
    <w:p w:rsidR="003E02EB" w:rsidRDefault="003E02EB" w:rsidP="00746D83">
      <w:pPr>
        <w:rPr>
          <w:lang w:val="en-US" w:eastAsia="en-US"/>
        </w:rPr>
      </w:pPr>
      <w:r>
        <w:rPr>
          <w:lang w:val="en-US" w:eastAsia="en-US"/>
        </w:rPr>
        <w:t>Redraw the scatterplot but highlight on it any gene whose name starts with GAGE.</w:t>
      </w:r>
      <w:r w:rsidR="00317099">
        <w:rPr>
          <w:lang w:val="en-US" w:eastAsia="en-US"/>
        </w:rPr>
        <w:t xml:space="preserve"> You can do this either by adding a new column to the dataset to indicate GAGE or Non-GAGE and colouring by that, or by adding additional geometries and specifying the GAGE subset as the ggplot data for that layer.  The first is somewhat easier to do, but the second gives you more flexibility.</w:t>
      </w:r>
    </w:p>
    <w:p w:rsidR="00317099" w:rsidRDefault="00317099" w:rsidP="00746D83">
      <w:pPr>
        <w:rPr>
          <w:lang w:val="en-US" w:eastAsia="en-US"/>
        </w:rPr>
      </w:pPr>
    </w:p>
    <w:p w:rsidR="003E02EB" w:rsidRPr="00746D83" w:rsidRDefault="003E02EB" w:rsidP="00746D83">
      <w:pPr>
        <w:rPr>
          <w:lang w:val="en-US" w:eastAsia="en-US"/>
        </w:rPr>
      </w:pPr>
      <w:r>
        <w:rPr>
          <w:lang w:val="en-US" w:eastAsia="en-US"/>
        </w:rPr>
        <w:t>Generate an HTML report of this analysis.  Make sure that the steps are properly described and discussed.  Have headings to help navigate.  Make sure the document has a table of contents.</w:t>
      </w:r>
    </w:p>
    <w:p w:rsidR="00746D83" w:rsidRDefault="00746D83" w:rsidP="00B8340D">
      <w:pPr>
        <w:rPr>
          <w:lang w:val="en-US" w:eastAsia="en-US"/>
        </w:rPr>
      </w:pPr>
    </w:p>
    <w:p w:rsidR="00746D83" w:rsidRPr="00B8340D" w:rsidRDefault="00746D83" w:rsidP="00B8340D">
      <w:pPr>
        <w:rPr>
          <w:lang w:val="en-US" w:eastAsia="en-US"/>
        </w:rPr>
      </w:pPr>
    </w:p>
    <w:sectPr w:rsidR="00746D83" w:rsidRPr="00B8340D" w:rsidSect="009D0D70">
      <w:headerReference w:type="first" r:id="rId12"/>
      <w:type w:val="continuous"/>
      <w:pgSz w:w="11909" w:h="16834" w:code="9"/>
      <w:pgMar w:top="1077" w:right="1077" w:bottom="102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1C8" w:rsidRDefault="000461C8">
      <w:pPr>
        <w:spacing w:line="240" w:lineRule="auto"/>
      </w:pPr>
      <w:r>
        <w:separator/>
      </w:r>
    </w:p>
  </w:endnote>
  <w:endnote w:type="continuationSeparator" w:id="0">
    <w:p w:rsidR="000461C8" w:rsidRDefault="000461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1C8" w:rsidRDefault="000461C8">
      <w:pPr>
        <w:spacing w:line="240" w:lineRule="auto"/>
      </w:pPr>
      <w:r>
        <w:separator/>
      </w:r>
    </w:p>
  </w:footnote>
  <w:footnote w:type="continuationSeparator" w:id="0">
    <w:p w:rsidR="000461C8" w:rsidRDefault="000461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A2D" w:rsidRDefault="00EF3A2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3A2D" w:rsidRDefault="00EF3A2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A2D" w:rsidRDefault="00EF3A2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537">
      <w:rPr>
        <w:rStyle w:val="PageNumber"/>
        <w:noProof/>
      </w:rPr>
      <w:t>4</w:t>
    </w:r>
    <w:r>
      <w:rPr>
        <w:rStyle w:val="PageNumber"/>
      </w:rPr>
      <w:fldChar w:fldCharType="end"/>
    </w:r>
  </w:p>
  <w:p w:rsidR="00026047" w:rsidRDefault="00681537" w:rsidP="00026047">
    <w:pPr>
      <w:pStyle w:val="Header"/>
      <w:ind w:right="360"/>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-89535</wp:posOffset>
          </wp:positionV>
          <wp:extent cx="810260" cy="288290"/>
          <wp:effectExtent l="0" t="0" r="0" b="0"/>
          <wp:wrapSquare wrapText="right"/>
          <wp:docPr id="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260" cy="288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26047">
      <w:t xml:space="preserve">                        Exercises: </w:t>
    </w:r>
    <w:r w:rsidR="00D61AC6">
      <w:t>R Notebooks</w:t>
    </w:r>
  </w:p>
  <w:p w:rsidR="00EF3A2D" w:rsidRDefault="00681537">
    <w:pPr>
      <w:pStyle w:val="Heade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106680</wp:posOffset>
              </wp:positionV>
              <wp:extent cx="576072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BA5FAF" id="Line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" o:allowincell="f">
              <w10:wrap type="topAndBottom"/>
            </v:lin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91440</wp:posOffset>
              </wp:positionH>
              <wp:positionV relativeFrom="paragraph">
                <wp:posOffset>99060</wp:posOffset>
              </wp:positionV>
              <wp:extent cx="6309360"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D6CA01"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" o:allowincell="f" stroked="f">
              <w10:wrap type="topAndBottom"/>
            </v:line>
          </w:pict>
        </mc:Fallback>
      </mc:AlternateContent>
    </w:r>
  </w:p>
  <w:p w:rsidR="00EF3A2D" w:rsidRDefault="00EF3A2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047" w:rsidRDefault="00026047" w:rsidP="000260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537">
      <w:rPr>
        <w:rStyle w:val="PageNumber"/>
        <w:noProof/>
      </w:rPr>
      <w:t>2</w:t>
    </w:r>
    <w:r>
      <w:rPr>
        <w:rStyle w:val="PageNumber"/>
      </w:rPr>
      <w:fldChar w:fldCharType="end"/>
    </w:r>
  </w:p>
  <w:p w:rsidR="00026047" w:rsidRDefault="00681537" w:rsidP="00026047">
    <w:pPr>
      <w:pStyle w:val="Header"/>
      <w:ind w:right="360"/>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-89535</wp:posOffset>
          </wp:positionV>
          <wp:extent cx="810260" cy="288290"/>
          <wp:effectExtent l="0" t="0" r="0" b="0"/>
          <wp:wrapSquare wrapText="right"/>
          <wp:docPr id="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260" cy="288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26047">
      <w:t xml:space="preserve">                        Exercises: </w:t>
    </w:r>
    <w:r w:rsidR="00D61AC6">
      <w:t>R Notebooks</w:t>
    </w:r>
  </w:p>
  <w:p w:rsidR="00EF3A2D" w:rsidRDefault="00681537" w:rsidP="00026047">
    <w:pPr>
      <w:pStyle w:val="Header"/>
      <w:spacing w:after="200"/>
    </w:pPr>
    <w:r>
      <w:rPr>
        <w:noProof/>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99060</wp:posOffset>
              </wp:positionV>
              <wp:extent cx="5760720" cy="762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76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5CBF0C"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" o:allowincell="f">
              <w10:wrap type="topAndBottom"/>
            </v:lin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91440</wp:posOffset>
              </wp:positionH>
              <wp:positionV relativeFrom="paragraph">
                <wp:posOffset>99060</wp:posOffset>
              </wp:positionV>
              <wp:extent cx="6309360" cy="0"/>
              <wp:effectExtent l="0" t="0" r="0" b="0"/>
              <wp:wrapTopAndBottom/>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C03515" id="Line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" o:allowincell="f" stroked="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5160"/>
    <w:multiLevelType w:val="hybridMultilevel"/>
    <w:tmpl w:val="3B6E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30102"/>
    <w:multiLevelType w:val="hybridMultilevel"/>
    <w:tmpl w:val="DEC600EE"/>
    <w:lvl w:ilvl="0" w:tplc="110695A4">
      <w:start w:val="1"/>
      <w:numFmt w:val="bullet"/>
      <w:lvlText w:val=""/>
      <w:lvlJc w:val="left"/>
      <w:pPr>
        <w:ind w:left="360" w:hanging="360"/>
      </w:pPr>
      <w:rPr>
        <w:rFonts w:ascii="Symbol" w:hAnsi="Symbol" w:hint="default"/>
        <w:color w:val="1F497D"/>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531890"/>
    <w:multiLevelType w:val="hybridMultilevel"/>
    <w:tmpl w:val="14C8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33687"/>
    <w:multiLevelType w:val="hybridMultilevel"/>
    <w:tmpl w:val="18AC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F0E2E"/>
    <w:multiLevelType w:val="hybridMultilevel"/>
    <w:tmpl w:val="47DE9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F1FFB"/>
    <w:multiLevelType w:val="hybridMultilevel"/>
    <w:tmpl w:val="3EA0F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6CF0D7A"/>
    <w:multiLevelType w:val="hybridMultilevel"/>
    <w:tmpl w:val="687E0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B54EA"/>
    <w:multiLevelType w:val="hybridMultilevel"/>
    <w:tmpl w:val="DF960104"/>
    <w:lvl w:ilvl="0" w:tplc="75221B90">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DB2381"/>
    <w:multiLevelType w:val="hybridMultilevel"/>
    <w:tmpl w:val="AC744FB8"/>
    <w:lvl w:ilvl="0" w:tplc="9A08C8FC">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0C4402"/>
    <w:multiLevelType w:val="hybridMultilevel"/>
    <w:tmpl w:val="8F621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5105A"/>
    <w:multiLevelType w:val="hybridMultilevel"/>
    <w:tmpl w:val="FE38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D6D5A"/>
    <w:multiLevelType w:val="hybridMultilevel"/>
    <w:tmpl w:val="B226EB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E784E2D"/>
    <w:multiLevelType w:val="hybridMultilevel"/>
    <w:tmpl w:val="B3DA25CC"/>
    <w:lvl w:ilvl="0" w:tplc="6A7EF708">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462C6"/>
    <w:multiLevelType w:val="hybridMultilevel"/>
    <w:tmpl w:val="0BD6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525B22"/>
    <w:multiLevelType w:val="hybridMultilevel"/>
    <w:tmpl w:val="328C986A"/>
    <w:lvl w:ilvl="0" w:tplc="B2DC191E">
      <w:start w:val="1"/>
      <w:numFmt w:val="bullet"/>
      <w:lvlText w:val=""/>
      <w:lvlJc w:val="left"/>
      <w:pPr>
        <w:ind w:left="360" w:hanging="360"/>
      </w:pPr>
      <w:rPr>
        <w:rFonts w:ascii="Symbol" w:hAnsi="Symbol" w:hint="default"/>
        <w:color w:val="1F497D"/>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45C526B"/>
    <w:multiLevelType w:val="hybridMultilevel"/>
    <w:tmpl w:val="DE643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415F0B"/>
    <w:multiLevelType w:val="hybridMultilevel"/>
    <w:tmpl w:val="C220DF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8618A8"/>
    <w:multiLevelType w:val="hybridMultilevel"/>
    <w:tmpl w:val="3CA4EE1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C8F4E1D"/>
    <w:multiLevelType w:val="hybridMultilevel"/>
    <w:tmpl w:val="CA34CA74"/>
    <w:lvl w:ilvl="0" w:tplc="AE5CA1CC">
      <w:start w:val="1"/>
      <w:numFmt w:val="bullet"/>
      <w:lvlText w:val=""/>
      <w:lvlJc w:val="left"/>
      <w:pPr>
        <w:ind w:left="720" w:hanging="360"/>
      </w:pPr>
      <w:rPr>
        <w:rFonts w:ascii="Symbol" w:hAnsi="Symbol" w:hint="default"/>
        <w:color w:val="1F497D"/>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9F3B01"/>
    <w:multiLevelType w:val="hybridMultilevel"/>
    <w:tmpl w:val="AACA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CD2BDF"/>
    <w:multiLevelType w:val="hybridMultilevel"/>
    <w:tmpl w:val="A8AC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115BEB"/>
    <w:multiLevelType w:val="hybridMultilevel"/>
    <w:tmpl w:val="0560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A64523"/>
    <w:multiLevelType w:val="hybridMultilevel"/>
    <w:tmpl w:val="000E6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6192732D"/>
    <w:multiLevelType w:val="hybridMultilevel"/>
    <w:tmpl w:val="298C44E0"/>
    <w:lvl w:ilvl="0" w:tplc="D834E64E">
      <w:start w:val="1"/>
      <w:numFmt w:val="bullet"/>
      <w:lvlText w:val=""/>
      <w:lvlJc w:val="left"/>
      <w:pPr>
        <w:ind w:left="720" w:hanging="360"/>
      </w:pPr>
      <w:rPr>
        <w:rFonts w:ascii="Symbol" w:hAnsi="Symbol" w:hint="default"/>
        <w:color w:val="1F497D"/>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4228F"/>
    <w:multiLevelType w:val="hybridMultilevel"/>
    <w:tmpl w:val="0574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E0647A"/>
    <w:multiLevelType w:val="hybridMultilevel"/>
    <w:tmpl w:val="D5603DF6"/>
    <w:lvl w:ilvl="0" w:tplc="8124E7EE">
      <w:start w:val="1"/>
      <w:numFmt w:val="bullet"/>
      <w:lvlText w:val=""/>
      <w:lvlJc w:val="left"/>
      <w:pPr>
        <w:ind w:left="1080" w:hanging="360"/>
      </w:pPr>
      <w:rPr>
        <w:rFonts w:ascii="Symbol" w:hAnsi="Symbol" w:hint="default"/>
        <w:color w:val="1F497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4E854CE"/>
    <w:multiLevelType w:val="hybridMultilevel"/>
    <w:tmpl w:val="74463EF6"/>
    <w:lvl w:ilvl="0" w:tplc="AE5CA1CC">
      <w:start w:val="1"/>
      <w:numFmt w:val="bullet"/>
      <w:lvlText w:val=""/>
      <w:lvlJc w:val="left"/>
      <w:pPr>
        <w:ind w:left="1080" w:hanging="360"/>
      </w:pPr>
      <w:rPr>
        <w:rFonts w:ascii="Symbol" w:hAnsi="Symbol" w:hint="default"/>
        <w:color w:val="1F497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7CE1A22"/>
    <w:multiLevelType w:val="hybridMultilevel"/>
    <w:tmpl w:val="628027D8"/>
    <w:lvl w:ilvl="0" w:tplc="AE5CA1CC">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6270EF"/>
    <w:multiLevelType w:val="hybridMultilevel"/>
    <w:tmpl w:val="999A1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70134A8D"/>
    <w:multiLevelType w:val="hybridMultilevel"/>
    <w:tmpl w:val="36AEF8A4"/>
    <w:lvl w:ilvl="0" w:tplc="B8EE16F0">
      <w:start w:val="1"/>
      <w:numFmt w:val="bullet"/>
      <w:lvlText w:val=""/>
      <w:lvlJc w:val="left"/>
      <w:pPr>
        <w:ind w:left="360" w:hanging="360"/>
      </w:pPr>
      <w:rPr>
        <w:rFonts w:ascii="Symbol" w:hAnsi="Symbol" w:hint="default"/>
        <w:color w:val="1F497D"/>
      </w:rPr>
    </w:lvl>
    <w:lvl w:ilvl="1" w:tplc="AE5CA1CC">
      <w:start w:val="1"/>
      <w:numFmt w:val="bullet"/>
      <w:lvlText w:val=""/>
      <w:lvlJc w:val="left"/>
      <w:pPr>
        <w:ind w:left="1080" w:hanging="360"/>
      </w:pPr>
      <w:rPr>
        <w:rFonts w:ascii="Symbol" w:hAnsi="Symbol" w:hint="default"/>
        <w:color w:val="1F497D"/>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2C1A84"/>
    <w:multiLevelType w:val="hybridMultilevel"/>
    <w:tmpl w:val="E86CF676"/>
    <w:lvl w:ilvl="0" w:tplc="988EF88C">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2E32E94"/>
    <w:multiLevelType w:val="hybridMultilevel"/>
    <w:tmpl w:val="49C47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3B5D0E"/>
    <w:multiLevelType w:val="hybridMultilevel"/>
    <w:tmpl w:val="B7C6D978"/>
    <w:lvl w:ilvl="0" w:tplc="6A7EF708">
      <w:start w:val="1"/>
      <w:numFmt w:val="bullet"/>
      <w:lvlText w:val=""/>
      <w:lvlJc w:val="left"/>
      <w:pPr>
        <w:ind w:left="360" w:hanging="360"/>
      </w:pPr>
      <w:rPr>
        <w:rFonts w:ascii="Symbol" w:hAnsi="Symbol" w:hint="default"/>
        <w:color w:val="1F497D"/>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933A6A"/>
    <w:multiLevelType w:val="hybridMultilevel"/>
    <w:tmpl w:val="11566DCC"/>
    <w:lvl w:ilvl="0" w:tplc="9C60921C">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733015"/>
    <w:multiLevelType w:val="hybridMultilevel"/>
    <w:tmpl w:val="9D820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9"/>
  </w:num>
  <w:num w:numId="6">
    <w:abstractNumId w:val="36"/>
  </w:num>
  <w:num w:numId="7">
    <w:abstractNumId w:val="25"/>
  </w:num>
  <w:num w:numId="8">
    <w:abstractNumId w:val="27"/>
  </w:num>
  <w:num w:numId="9">
    <w:abstractNumId w:val="32"/>
  </w:num>
  <w:num w:numId="10">
    <w:abstractNumId w:val="15"/>
  </w:num>
  <w:num w:numId="11">
    <w:abstractNumId w:val="8"/>
  </w:num>
  <w:num w:numId="12">
    <w:abstractNumId w:val="1"/>
  </w:num>
  <w:num w:numId="13">
    <w:abstractNumId w:val="18"/>
  </w:num>
  <w:num w:numId="14">
    <w:abstractNumId w:val="33"/>
  </w:num>
  <w:num w:numId="15">
    <w:abstractNumId w:val="6"/>
  </w:num>
  <w:num w:numId="16">
    <w:abstractNumId w:val="14"/>
  </w:num>
  <w:num w:numId="17">
    <w:abstractNumId w:val="12"/>
  </w:num>
  <w:num w:numId="18">
    <w:abstractNumId w:val="16"/>
  </w:num>
  <w:num w:numId="19">
    <w:abstractNumId w:val="13"/>
  </w:num>
  <w:num w:numId="20">
    <w:abstractNumId w:val="28"/>
  </w:num>
  <w:num w:numId="21">
    <w:abstractNumId w:val="29"/>
  </w:num>
  <w:num w:numId="22">
    <w:abstractNumId w:val="19"/>
  </w:num>
  <w:num w:numId="23">
    <w:abstractNumId w:val="23"/>
  </w:num>
  <w:num w:numId="24">
    <w:abstractNumId w:val="20"/>
  </w:num>
  <w:num w:numId="25">
    <w:abstractNumId w:val="7"/>
  </w:num>
  <w:num w:numId="26">
    <w:abstractNumId w:val="30"/>
  </w:num>
  <w:num w:numId="27">
    <w:abstractNumId w:val="5"/>
  </w:num>
  <w:num w:numId="28">
    <w:abstractNumId w:val="17"/>
  </w:num>
  <w:num w:numId="29">
    <w:abstractNumId w:val="3"/>
  </w:num>
  <w:num w:numId="30">
    <w:abstractNumId w:val="4"/>
  </w:num>
  <w:num w:numId="31">
    <w:abstractNumId w:val="22"/>
  </w:num>
  <w:num w:numId="32">
    <w:abstractNumId w:val="0"/>
  </w:num>
  <w:num w:numId="33">
    <w:abstractNumId w:val="21"/>
  </w:num>
  <w:num w:numId="34">
    <w:abstractNumId w:val="34"/>
  </w:num>
  <w:num w:numId="35">
    <w:abstractNumId w:val="26"/>
  </w:num>
  <w:num w:numId="36">
    <w:abstractNumId w:val="2"/>
  </w:num>
  <w:num w:numId="37">
    <w:abstractNumId w:val="10"/>
  </w:num>
  <w:num w:numId="38">
    <w:abstractNumId w:val="37"/>
  </w:num>
  <w:num w:numId="3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5"/>
    <w:rsid w:val="00004CD1"/>
    <w:rsid w:val="00007916"/>
    <w:rsid w:val="00026047"/>
    <w:rsid w:val="00027D64"/>
    <w:rsid w:val="0003056B"/>
    <w:rsid w:val="0003252D"/>
    <w:rsid w:val="00033F7A"/>
    <w:rsid w:val="00035D49"/>
    <w:rsid w:val="00045B2E"/>
    <w:rsid w:val="000461C8"/>
    <w:rsid w:val="00056D0D"/>
    <w:rsid w:val="00063DD0"/>
    <w:rsid w:val="00064F42"/>
    <w:rsid w:val="00071337"/>
    <w:rsid w:val="000830F0"/>
    <w:rsid w:val="00087501"/>
    <w:rsid w:val="00087919"/>
    <w:rsid w:val="000925CC"/>
    <w:rsid w:val="000972E3"/>
    <w:rsid w:val="000A1E59"/>
    <w:rsid w:val="000A49E4"/>
    <w:rsid w:val="000A6620"/>
    <w:rsid w:val="000A7BF1"/>
    <w:rsid w:val="000B519D"/>
    <w:rsid w:val="000E61FD"/>
    <w:rsid w:val="000F39C9"/>
    <w:rsid w:val="00117085"/>
    <w:rsid w:val="00121756"/>
    <w:rsid w:val="00123AEA"/>
    <w:rsid w:val="00131BF2"/>
    <w:rsid w:val="0013267C"/>
    <w:rsid w:val="00152379"/>
    <w:rsid w:val="00154F09"/>
    <w:rsid w:val="001653F5"/>
    <w:rsid w:val="00167BB5"/>
    <w:rsid w:val="00174F49"/>
    <w:rsid w:val="0017615E"/>
    <w:rsid w:val="00183915"/>
    <w:rsid w:val="001900D9"/>
    <w:rsid w:val="00191532"/>
    <w:rsid w:val="001B40E8"/>
    <w:rsid w:val="001C09EE"/>
    <w:rsid w:val="001D34D9"/>
    <w:rsid w:val="001D434F"/>
    <w:rsid w:val="001E051D"/>
    <w:rsid w:val="001E5508"/>
    <w:rsid w:val="001F11D7"/>
    <w:rsid w:val="001F2198"/>
    <w:rsid w:val="0022228D"/>
    <w:rsid w:val="002327C2"/>
    <w:rsid w:val="00235ADC"/>
    <w:rsid w:val="00254DCF"/>
    <w:rsid w:val="002555EF"/>
    <w:rsid w:val="00266BDB"/>
    <w:rsid w:val="0027769F"/>
    <w:rsid w:val="002804A1"/>
    <w:rsid w:val="0028720B"/>
    <w:rsid w:val="00290948"/>
    <w:rsid w:val="002A7599"/>
    <w:rsid w:val="002B0A3F"/>
    <w:rsid w:val="002B6514"/>
    <w:rsid w:val="002C17DE"/>
    <w:rsid w:val="002D0CCF"/>
    <w:rsid w:val="002D4AE3"/>
    <w:rsid w:val="002D7FBD"/>
    <w:rsid w:val="002E5CFB"/>
    <w:rsid w:val="00304E7C"/>
    <w:rsid w:val="0030733B"/>
    <w:rsid w:val="0031266F"/>
    <w:rsid w:val="00317099"/>
    <w:rsid w:val="00327E41"/>
    <w:rsid w:val="00331732"/>
    <w:rsid w:val="003333D4"/>
    <w:rsid w:val="003344E9"/>
    <w:rsid w:val="00336C0E"/>
    <w:rsid w:val="00340EDE"/>
    <w:rsid w:val="00347645"/>
    <w:rsid w:val="00351939"/>
    <w:rsid w:val="00352834"/>
    <w:rsid w:val="00354E39"/>
    <w:rsid w:val="00365909"/>
    <w:rsid w:val="003737A5"/>
    <w:rsid w:val="0038733D"/>
    <w:rsid w:val="003900EA"/>
    <w:rsid w:val="003A1AAF"/>
    <w:rsid w:val="003A1D2E"/>
    <w:rsid w:val="003A2171"/>
    <w:rsid w:val="003A3741"/>
    <w:rsid w:val="003A3C1E"/>
    <w:rsid w:val="003A455D"/>
    <w:rsid w:val="003A4926"/>
    <w:rsid w:val="003C24C9"/>
    <w:rsid w:val="003C3CED"/>
    <w:rsid w:val="003C4375"/>
    <w:rsid w:val="003E02EB"/>
    <w:rsid w:val="003E5EBB"/>
    <w:rsid w:val="003E6ED9"/>
    <w:rsid w:val="003F417B"/>
    <w:rsid w:val="00401940"/>
    <w:rsid w:val="00404759"/>
    <w:rsid w:val="00410656"/>
    <w:rsid w:val="004134CB"/>
    <w:rsid w:val="00414425"/>
    <w:rsid w:val="00426FC3"/>
    <w:rsid w:val="00430B8E"/>
    <w:rsid w:val="00435017"/>
    <w:rsid w:val="00436955"/>
    <w:rsid w:val="004438B1"/>
    <w:rsid w:val="00452DB5"/>
    <w:rsid w:val="00457212"/>
    <w:rsid w:val="00460345"/>
    <w:rsid w:val="004616A6"/>
    <w:rsid w:val="00466992"/>
    <w:rsid w:val="0046728F"/>
    <w:rsid w:val="004712CA"/>
    <w:rsid w:val="00474B04"/>
    <w:rsid w:val="00477B27"/>
    <w:rsid w:val="00477FCD"/>
    <w:rsid w:val="004828B6"/>
    <w:rsid w:val="00483592"/>
    <w:rsid w:val="00494D28"/>
    <w:rsid w:val="004B04FA"/>
    <w:rsid w:val="004B0539"/>
    <w:rsid w:val="004B1A13"/>
    <w:rsid w:val="004B58C9"/>
    <w:rsid w:val="004B5BEE"/>
    <w:rsid w:val="004C5265"/>
    <w:rsid w:val="004D2D63"/>
    <w:rsid w:val="004D4350"/>
    <w:rsid w:val="004D5720"/>
    <w:rsid w:val="004E4497"/>
    <w:rsid w:val="00503789"/>
    <w:rsid w:val="0050458A"/>
    <w:rsid w:val="00515CFD"/>
    <w:rsid w:val="005217B1"/>
    <w:rsid w:val="00531374"/>
    <w:rsid w:val="00535808"/>
    <w:rsid w:val="00535986"/>
    <w:rsid w:val="0054337B"/>
    <w:rsid w:val="00545F7D"/>
    <w:rsid w:val="00555A10"/>
    <w:rsid w:val="00563462"/>
    <w:rsid w:val="00565E30"/>
    <w:rsid w:val="00566BFD"/>
    <w:rsid w:val="0056732D"/>
    <w:rsid w:val="00572AA9"/>
    <w:rsid w:val="00574371"/>
    <w:rsid w:val="00575C7F"/>
    <w:rsid w:val="005808D2"/>
    <w:rsid w:val="00582CFC"/>
    <w:rsid w:val="005864F7"/>
    <w:rsid w:val="00591F5A"/>
    <w:rsid w:val="005940DF"/>
    <w:rsid w:val="005A009D"/>
    <w:rsid w:val="005A45BB"/>
    <w:rsid w:val="005A5119"/>
    <w:rsid w:val="005A674D"/>
    <w:rsid w:val="005A796E"/>
    <w:rsid w:val="005B4893"/>
    <w:rsid w:val="005B50CD"/>
    <w:rsid w:val="005B5F5E"/>
    <w:rsid w:val="005B6871"/>
    <w:rsid w:val="005C04BD"/>
    <w:rsid w:val="005C55F2"/>
    <w:rsid w:val="005D22A4"/>
    <w:rsid w:val="005E14D8"/>
    <w:rsid w:val="005E3B8C"/>
    <w:rsid w:val="005E681D"/>
    <w:rsid w:val="00611B3B"/>
    <w:rsid w:val="00616E01"/>
    <w:rsid w:val="00625FAD"/>
    <w:rsid w:val="00637E98"/>
    <w:rsid w:val="006430A0"/>
    <w:rsid w:val="006447DA"/>
    <w:rsid w:val="00647D97"/>
    <w:rsid w:val="0065273F"/>
    <w:rsid w:val="0066137F"/>
    <w:rsid w:val="006616D8"/>
    <w:rsid w:val="00671C0D"/>
    <w:rsid w:val="00672D25"/>
    <w:rsid w:val="00677A4A"/>
    <w:rsid w:val="00677B72"/>
    <w:rsid w:val="00681537"/>
    <w:rsid w:val="0068243F"/>
    <w:rsid w:val="00685318"/>
    <w:rsid w:val="00693FCE"/>
    <w:rsid w:val="0069560F"/>
    <w:rsid w:val="006A45A8"/>
    <w:rsid w:val="006A6B9B"/>
    <w:rsid w:val="006B25F1"/>
    <w:rsid w:val="006B3238"/>
    <w:rsid w:val="006B5665"/>
    <w:rsid w:val="006B62ED"/>
    <w:rsid w:val="006D09D7"/>
    <w:rsid w:val="006D4005"/>
    <w:rsid w:val="006D7CF0"/>
    <w:rsid w:val="006E7CD9"/>
    <w:rsid w:val="006F4FAE"/>
    <w:rsid w:val="006F5AB5"/>
    <w:rsid w:val="007031BD"/>
    <w:rsid w:val="00707041"/>
    <w:rsid w:val="00726637"/>
    <w:rsid w:val="00731332"/>
    <w:rsid w:val="007335A6"/>
    <w:rsid w:val="00746492"/>
    <w:rsid w:val="00746D83"/>
    <w:rsid w:val="00751A90"/>
    <w:rsid w:val="00752524"/>
    <w:rsid w:val="007532BB"/>
    <w:rsid w:val="007570DF"/>
    <w:rsid w:val="00765122"/>
    <w:rsid w:val="00767463"/>
    <w:rsid w:val="00777DC0"/>
    <w:rsid w:val="007A1183"/>
    <w:rsid w:val="007A42C9"/>
    <w:rsid w:val="007A52EF"/>
    <w:rsid w:val="007A5B11"/>
    <w:rsid w:val="007B342E"/>
    <w:rsid w:val="007D14F2"/>
    <w:rsid w:val="007D6786"/>
    <w:rsid w:val="007E0CB8"/>
    <w:rsid w:val="007E17DF"/>
    <w:rsid w:val="007E52C5"/>
    <w:rsid w:val="007F14DB"/>
    <w:rsid w:val="007F1FB9"/>
    <w:rsid w:val="007F7704"/>
    <w:rsid w:val="007F7DD6"/>
    <w:rsid w:val="00802C63"/>
    <w:rsid w:val="00814132"/>
    <w:rsid w:val="0083039B"/>
    <w:rsid w:val="00843129"/>
    <w:rsid w:val="00854105"/>
    <w:rsid w:val="00855FF3"/>
    <w:rsid w:val="00861D79"/>
    <w:rsid w:val="00863519"/>
    <w:rsid w:val="00870882"/>
    <w:rsid w:val="00871DF7"/>
    <w:rsid w:val="00873B09"/>
    <w:rsid w:val="008845A7"/>
    <w:rsid w:val="00884F8E"/>
    <w:rsid w:val="00886CEA"/>
    <w:rsid w:val="008A6153"/>
    <w:rsid w:val="008B7B47"/>
    <w:rsid w:val="008C435F"/>
    <w:rsid w:val="008D4465"/>
    <w:rsid w:val="008E20D3"/>
    <w:rsid w:val="008E2B17"/>
    <w:rsid w:val="008E51F8"/>
    <w:rsid w:val="008E612B"/>
    <w:rsid w:val="0090467F"/>
    <w:rsid w:val="00910AEA"/>
    <w:rsid w:val="009140B4"/>
    <w:rsid w:val="0091443C"/>
    <w:rsid w:val="00915864"/>
    <w:rsid w:val="00920EEE"/>
    <w:rsid w:val="009210A4"/>
    <w:rsid w:val="009230A3"/>
    <w:rsid w:val="00926065"/>
    <w:rsid w:val="00933FC6"/>
    <w:rsid w:val="009368D6"/>
    <w:rsid w:val="00936A12"/>
    <w:rsid w:val="00943940"/>
    <w:rsid w:val="009453F4"/>
    <w:rsid w:val="0095774B"/>
    <w:rsid w:val="0096669C"/>
    <w:rsid w:val="00966816"/>
    <w:rsid w:val="00990B93"/>
    <w:rsid w:val="00993778"/>
    <w:rsid w:val="009947EF"/>
    <w:rsid w:val="009A0AF2"/>
    <w:rsid w:val="009D0D70"/>
    <w:rsid w:val="009E0B82"/>
    <w:rsid w:val="009E2C88"/>
    <w:rsid w:val="009E5AE3"/>
    <w:rsid w:val="009F6C30"/>
    <w:rsid w:val="00A438BE"/>
    <w:rsid w:val="00A45EB5"/>
    <w:rsid w:val="00A55C90"/>
    <w:rsid w:val="00A578EA"/>
    <w:rsid w:val="00A72EF3"/>
    <w:rsid w:val="00A769F1"/>
    <w:rsid w:val="00A903F0"/>
    <w:rsid w:val="00AA0AEC"/>
    <w:rsid w:val="00AA23B8"/>
    <w:rsid w:val="00AA7AF4"/>
    <w:rsid w:val="00AB17E1"/>
    <w:rsid w:val="00AC6683"/>
    <w:rsid w:val="00AD18D3"/>
    <w:rsid w:val="00AD1ADD"/>
    <w:rsid w:val="00AD5340"/>
    <w:rsid w:val="00AE6C5F"/>
    <w:rsid w:val="00B12C50"/>
    <w:rsid w:val="00B17374"/>
    <w:rsid w:val="00B43491"/>
    <w:rsid w:val="00B44391"/>
    <w:rsid w:val="00B54177"/>
    <w:rsid w:val="00B5751A"/>
    <w:rsid w:val="00B61EF9"/>
    <w:rsid w:val="00B812B3"/>
    <w:rsid w:val="00B8340D"/>
    <w:rsid w:val="00B878FA"/>
    <w:rsid w:val="00B90730"/>
    <w:rsid w:val="00B90C3D"/>
    <w:rsid w:val="00B93E39"/>
    <w:rsid w:val="00BA1A66"/>
    <w:rsid w:val="00BA5FD2"/>
    <w:rsid w:val="00BB58E4"/>
    <w:rsid w:val="00BB7D3A"/>
    <w:rsid w:val="00BC18A2"/>
    <w:rsid w:val="00BC3B32"/>
    <w:rsid w:val="00BC5EC6"/>
    <w:rsid w:val="00BD2236"/>
    <w:rsid w:val="00BD2A8B"/>
    <w:rsid w:val="00BE5E24"/>
    <w:rsid w:val="00BF4A8D"/>
    <w:rsid w:val="00C02582"/>
    <w:rsid w:val="00C0791C"/>
    <w:rsid w:val="00C12B3A"/>
    <w:rsid w:val="00C1618D"/>
    <w:rsid w:val="00C16D04"/>
    <w:rsid w:val="00C20779"/>
    <w:rsid w:val="00C221F4"/>
    <w:rsid w:val="00C253EE"/>
    <w:rsid w:val="00C254F8"/>
    <w:rsid w:val="00C2692C"/>
    <w:rsid w:val="00C41B4C"/>
    <w:rsid w:val="00C453F1"/>
    <w:rsid w:val="00C52DC9"/>
    <w:rsid w:val="00C655B8"/>
    <w:rsid w:val="00C7250E"/>
    <w:rsid w:val="00C841F8"/>
    <w:rsid w:val="00C867F3"/>
    <w:rsid w:val="00CA6AB2"/>
    <w:rsid w:val="00CA6C9E"/>
    <w:rsid w:val="00CA7A08"/>
    <w:rsid w:val="00CC06C5"/>
    <w:rsid w:val="00CC379C"/>
    <w:rsid w:val="00CD2E87"/>
    <w:rsid w:val="00CD4C4A"/>
    <w:rsid w:val="00CE5696"/>
    <w:rsid w:val="00CE6472"/>
    <w:rsid w:val="00CF01D4"/>
    <w:rsid w:val="00CF55D3"/>
    <w:rsid w:val="00D065BD"/>
    <w:rsid w:val="00D07182"/>
    <w:rsid w:val="00D109A6"/>
    <w:rsid w:val="00D26094"/>
    <w:rsid w:val="00D50598"/>
    <w:rsid w:val="00D549BE"/>
    <w:rsid w:val="00D5781C"/>
    <w:rsid w:val="00D61AC6"/>
    <w:rsid w:val="00D66233"/>
    <w:rsid w:val="00D777B2"/>
    <w:rsid w:val="00D81636"/>
    <w:rsid w:val="00D84104"/>
    <w:rsid w:val="00D849BA"/>
    <w:rsid w:val="00D86414"/>
    <w:rsid w:val="00D93355"/>
    <w:rsid w:val="00DA5AF2"/>
    <w:rsid w:val="00DB2303"/>
    <w:rsid w:val="00DB6034"/>
    <w:rsid w:val="00DB6FB2"/>
    <w:rsid w:val="00DC27F0"/>
    <w:rsid w:val="00DC62F8"/>
    <w:rsid w:val="00DF1165"/>
    <w:rsid w:val="00DF5493"/>
    <w:rsid w:val="00E276A0"/>
    <w:rsid w:val="00E276AC"/>
    <w:rsid w:val="00E32A65"/>
    <w:rsid w:val="00E41612"/>
    <w:rsid w:val="00E43A25"/>
    <w:rsid w:val="00E46943"/>
    <w:rsid w:val="00E53380"/>
    <w:rsid w:val="00E54E6C"/>
    <w:rsid w:val="00E63B8D"/>
    <w:rsid w:val="00E67544"/>
    <w:rsid w:val="00E73AB6"/>
    <w:rsid w:val="00E81FF8"/>
    <w:rsid w:val="00EB41F6"/>
    <w:rsid w:val="00EB71D2"/>
    <w:rsid w:val="00EC0137"/>
    <w:rsid w:val="00EC1C5D"/>
    <w:rsid w:val="00EC77E3"/>
    <w:rsid w:val="00ED2EB8"/>
    <w:rsid w:val="00ED6F30"/>
    <w:rsid w:val="00EF3A2D"/>
    <w:rsid w:val="00EF40F1"/>
    <w:rsid w:val="00F01DAB"/>
    <w:rsid w:val="00F02821"/>
    <w:rsid w:val="00F1250F"/>
    <w:rsid w:val="00F132F6"/>
    <w:rsid w:val="00F31468"/>
    <w:rsid w:val="00F31530"/>
    <w:rsid w:val="00F460BD"/>
    <w:rsid w:val="00F46C57"/>
    <w:rsid w:val="00F51BFA"/>
    <w:rsid w:val="00F56460"/>
    <w:rsid w:val="00F608A8"/>
    <w:rsid w:val="00F620C1"/>
    <w:rsid w:val="00F6328C"/>
    <w:rsid w:val="00F64788"/>
    <w:rsid w:val="00F67A9A"/>
    <w:rsid w:val="00F72B74"/>
    <w:rsid w:val="00F7351A"/>
    <w:rsid w:val="00F95099"/>
    <w:rsid w:val="00FA69BC"/>
    <w:rsid w:val="00FB507D"/>
    <w:rsid w:val="00FC2F49"/>
    <w:rsid w:val="00FD5B6B"/>
    <w:rsid w:val="00FF130C"/>
    <w:rsid w:val="00FF2592"/>
    <w:rsid w:val="00FF4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14:docId w14:val="7F247BF6"/>
  <w15:chartTrackingRefBased/>
  <w15:docId w15:val="{776E612B-1CFB-44EC-8CB0-6C1AD369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uto"/>
      <w:jc w:val="both"/>
    </w:pPr>
    <w:rPr>
      <w:rFonts w:ascii="Arial" w:hAnsi="Arial"/>
    </w:rPr>
  </w:style>
  <w:style w:type="paragraph" w:styleId="Heading1">
    <w:name w:val="heading 1"/>
    <w:basedOn w:val="Normal"/>
    <w:next w:val="Normal"/>
    <w:qFormat/>
    <w:rsid w:val="003737A5"/>
    <w:pPr>
      <w:keepNext/>
      <w:outlineLvl w:val="0"/>
    </w:pPr>
    <w:rPr>
      <w:b/>
      <w:color w:val="1F497D"/>
      <w:sz w:val="36"/>
    </w:rPr>
  </w:style>
  <w:style w:type="paragraph" w:styleId="Heading2">
    <w:name w:val="heading 2"/>
    <w:basedOn w:val="Normal"/>
    <w:next w:val="Normal"/>
    <w:qFormat/>
    <w:rsid w:val="003737A5"/>
    <w:pPr>
      <w:keepNext/>
      <w:spacing w:before="240" w:after="60"/>
      <w:outlineLvl w:val="1"/>
    </w:pPr>
    <w:rPr>
      <w:b/>
      <w:i/>
      <w:color w:val="1F497D"/>
      <w:sz w:val="28"/>
    </w:rPr>
  </w:style>
  <w:style w:type="paragraph" w:styleId="Heading3">
    <w:name w:val="heading 3"/>
    <w:basedOn w:val="Normal"/>
    <w:next w:val="Normal"/>
    <w:qFormat/>
    <w:rsid w:val="003737A5"/>
    <w:pPr>
      <w:keepNext/>
      <w:spacing w:line="240" w:lineRule="auto"/>
      <w:outlineLvl w:val="2"/>
    </w:pPr>
    <w:rPr>
      <w:b/>
      <w:snapToGrid w:val="0"/>
      <w:color w:val="1F497D"/>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customStyle="1" w:styleId="CourseTitle">
    <w:name w:val="Course Title"/>
    <w:basedOn w:val="Heading1"/>
    <w:next w:val="Coursesubscript"/>
    <w:pPr>
      <w:jc w:val="center"/>
    </w:pPr>
    <w:rPr>
      <w:sz w:val="80"/>
    </w:rPr>
  </w:style>
  <w:style w:type="paragraph" w:customStyle="1" w:styleId="Coursesubscript">
    <w:name w:val="Course subscript"/>
    <w:basedOn w:val="CourseTitle"/>
    <w:next w:val="Heading1"/>
    <w:rPr>
      <w:i/>
      <w:noProof/>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31468"/>
    <w:rPr>
      <w:color w:val="0000FF"/>
      <w:u w:val="single"/>
    </w:rPr>
  </w:style>
  <w:style w:type="character" w:customStyle="1" w:styleId="gd40030ccr">
    <w:name w:val="gd40030ccr"/>
    <w:rsid w:val="0027769F"/>
  </w:style>
  <w:style w:type="paragraph" w:styleId="ListParagraph">
    <w:name w:val="List Paragraph"/>
    <w:basedOn w:val="Normal"/>
    <w:uiPriority w:val="34"/>
    <w:qFormat/>
    <w:rsid w:val="004D4350"/>
    <w:pPr>
      <w:ind w:left="720"/>
    </w:pPr>
  </w:style>
  <w:style w:type="paragraph" w:styleId="BalloonText">
    <w:name w:val="Balloon Text"/>
    <w:basedOn w:val="Normal"/>
    <w:link w:val="BalloonTextChar"/>
    <w:uiPriority w:val="99"/>
    <w:semiHidden/>
    <w:unhideWhenUsed/>
    <w:rsid w:val="00004CD1"/>
    <w:pPr>
      <w:spacing w:line="240" w:lineRule="auto"/>
    </w:pPr>
    <w:rPr>
      <w:rFonts w:cs="Arial"/>
      <w:sz w:val="16"/>
      <w:szCs w:val="16"/>
    </w:rPr>
  </w:style>
  <w:style w:type="character" w:customStyle="1" w:styleId="BalloonTextChar">
    <w:name w:val="Balloon Text Char"/>
    <w:link w:val="BalloonText"/>
    <w:uiPriority w:val="99"/>
    <w:semiHidden/>
    <w:rsid w:val="00004CD1"/>
    <w:rPr>
      <w:rFonts w:ascii="Arial" w:hAnsi="Arial" w:cs="Arial"/>
      <w:sz w:val="16"/>
      <w:szCs w:val="16"/>
    </w:rPr>
  </w:style>
  <w:style w:type="character" w:customStyle="1" w:styleId="HeaderChar">
    <w:name w:val="Header Char"/>
    <w:link w:val="Header"/>
    <w:uiPriority w:val="99"/>
    <w:rsid w:val="00026047"/>
    <w:rPr>
      <w:rFonts w:ascii="Arial" w:hAnsi="Arial"/>
    </w:rPr>
  </w:style>
  <w:style w:type="paragraph" w:customStyle="1" w:styleId="Coding">
    <w:name w:val="Coding"/>
    <w:basedOn w:val="Normal"/>
    <w:link w:val="CodingChar"/>
    <w:qFormat/>
    <w:rsid w:val="004134CB"/>
    <w:rPr>
      <w:rFonts w:ascii="Courier New" w:hAnsi="Courier New" w:cs="Courier New"/>
      <w:color w:val="7F0055"/>
    </w:rPr>
  </w:style>
  <w:style w:type="character" w:styleId="Emphasis">
    <w:name w:val="Emphasis"/>
    <w:uiPriority w:val="20"/>
    <w:qFormat/>
    <w:rsid w:val="00EC0137"/>
    <w:rPr>
      <w:i/>
      <w:iCs/>
    </w:rPr>
  </w:style>
  <w:style w:type="character" w:customStyle="1" w:styleId="CodingChar">
    <w:name w:val="Coding Char"/>
    <w:link w:val="Coding"/>
    <w:rsid w:val="004134CB"/>
    <w:rPr>
      <w:rFonts w:ascii="Courier New" w:hAnsi="Courier New" w:cs="Courier New"/>
      <w:color w:val="7F005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89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2.0/uk/legalcode"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Bioinfgroup\Tempates\Bioinformatics%20Train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58D82-D709-49E7-8941-D82BB1599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Bioinformatics Training.dot</Template>
  <TotalTime>0</TotalTime>
  <Pages>4</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 Notebook Exercises</vt:lpstr>
    </vt:vector>
  </TitlesOfParts>
  <Company>The Babraham Institute</Company>
  <LinksUpToDate>false</LinksUpToDate>
  <CharactersWithSpaces>3840</CharactersWithSpaces>
  <SharedDoc>false</SharedDoc>
  <HLinks>
    <vt:vector size="6" baseType="variant">
      <vt:variant>
        <vt:i4>1966103</vt:i4>
      </vt:variant>
      <vt:variant>
        <vt:i4>0</vt:i4>
      </vt:variant>
      <vt:variant>
        <vt:i4>0</vt:i4>
      </vt:variant>
      <vt:variant>
        <vt:i4>5</vt:i4>
      </vt:variant>
      <vt:variant>
        <vt:lpwstr>http://creativecommons.org/licenses/by-nc-sa/2.0/uk/legalcode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Notebook Exercises</dc:title>
  <dc:subject/>
  <dc:creator>Laura Biggins</dc:creator>
  <cp:keywords/>
  <cp:lastModifiedBy>Simon Andrews</cp:lastModifiedBy>
  <cp:revision>2</cp:revision>
  <cp:lastPrinted>2020-11-23T08:57:00Z</cp:lastPrinted>
  <dcterms:created xsi:type="dcterms:W3CDTF">2020-11-23T09:13:00Z</dcterms:created>
  <dcterms:modified xsi:type="dcterms:W3CDTF">2020-11-23T09:13:00Z</dcterms:modified>
</cp:coreProperties>
</file>